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991"/>
        <w:tblW w:w="10800" w:type="dxa"/>
        <w:tblLook w:val="04A0" w:firstRow="1" w:lastRow="0" w:firstColumn="1" w:lastColumn="0" w:noHBand="0" w:noVBand="1"/>
      </w:tblPr>
      <w:tblGrid>
        <w:gridCol w:w="2430"/>
        <w:gridCol w:w="2880"/>
        <w:gridCol w:w="2808"/>
        <w:gridCol w:w="2028"/>
        <w:gridCol w:w="654"/>
      </w:tblGrid>
      <w:tr w:rsidR="00D602A9" w:rsidRPr="006B0D7C" w:rsidTr="00706CC0">
        <w:trPr>
          <w:trHeight w:val="530"/>
        </w:trPr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عوارض غیر جراحی</w:t>
            </w:r>
          </w:p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***</w:t>
            </w:r>
          </w:p>
        </w:tc>
        <w:tc>
          <w:tcPr>
            <w:tcW w:w="2880" w:type="dxa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عوارض قابل اجتناب جراحی</w:t>
            </w:r>
          </w:p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**</w:t>
            </w:r>
          </w:p>
        </w:tc>
        <w:tc>
          <w:tcPr>
            <w:tcW w:w="2808" w:type="dxa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عوارض غیر قابل اجتناب جراحی</w:t>
            </w:r>
          </w:p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2028" w:type="dxa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نوع جراحی</w:t>
            </w:r>
          </w:p>
        </w:tc>
        <w:tc>
          <w:tcPr>
            <w:tcW w:w="654" w:type="dxa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D602A9" w:rsidRPr="006B0D7C" w:rsidTr="00077987"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02A9" w:rsidRPr="006B0D7C" w:rsidRDefault="00D602A9" w:rsidP="006B0D7C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D602A9" w:rsidRPr="006B0D7C" w:rsidRDefault="0022104F" w:rsidP="006B0D7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قطع آلت </w:t>
            </w:r>
          </w:p>
          <w:p w:rsidR="0022104F" w:rsidRPr="006B0D7C" w:rsidRDefault="0022104F" w:rsidP="006B0D7C">
            <w:pPr>
              <w:bidi/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آبسه آلت</w:t>
            </w:r>
          </w:p>
        </w:tc>
        <w:tc>
          <w:tcPr>
            <w:tcW w:w="2808" w:type="dxa"/>
            <w:vAlign w:val="center"/>
          </w:tcPr>
          <w:p w:rsidR="00D602A9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>نیاز به تعبیه سوند سوراپوبیک</w:t>
            </w:r>
          </w:p>
          <w:p w:rsidR="0022104F" w:rsidRDefault="0022104F" w:rsidP="006B0D7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>عفونت وخونریزی</w:t>
            </w:r>
          </w:p>
          <w:p w:rsidR="00875A37" w:rsidRPr="006B0D7C" w:rsidRDefault="00875A37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نیاز به خروج پروتز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>آسیب مجرا- فیستول مجرا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نیاز به تعبیه سوند </w:t>
            </w:r>
          </w:p>
        </w:tc>
        <w:tc>
          <w:tcPr>
            <w:tcW w:w="2028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>پروتز آلت</w:t>
            </w:r>
          </w:p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54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D602A9" w:rsidRPr="006B0D7C" w:rsidTr="00077987">
        <w:trPr>
          <w:trHeight w:val="962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D602A9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مرگ ومیر ناشی ازعفونت </w:t>
            </w:r>
          </w:p>
        </w:tc>
        <w:tc>
          <w:tcPr>
            <w:tcW w:w="2808" w:type="dxa"/>
            <w:vAlign w:val="center"/>
          </w:tcPr>
          <w:p w:rsidR="00D602A9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>عفونت وخونریزی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آسیب مجرا </w:t>
            </w:r>
          </w:p>
        </w:tc>
        <w:tc>
          <w:tcPr>
            <w:tcW w:w="2028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بیوپسی پروستات</w:t>
            </w:r>
          </w:p>
        </w:tc>
        <w:tc>
          <w:tcPr>
            <w:tcW w:w="654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D602A9" w:rsidRPr="006B0D7C" w:rsidTr="00077987">
        <w:trPr>
          <w:trHeight w:val="1205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602A9" w:rsidRPr="006B0D7C" w:rsidRDefault="0022104F" w:rsidP="006B0D7C">
            <w:pPr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مرگ ومیر ناشی ازعفونت</w:t>
            </w:r>
          </w:p>
        </w:tc>
        <w:tc>
          <w:tcPr>
            <w:tcW w:w="2808" w:type="dxa"/>
            <w:vAlign w:val="center"/>
          </w:tcPr>
          <w:p w:rsidR="00D602A9" w:rsidRPr="006B0D7C" w:rsidRDefault="0022104F" w:rsidP="006B0D7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عفونت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خونریزی ادراری </w:t>
            </w:r>
          </w:p>
          <w:p w:rsidR="0022104F" w:rsidRPr="006B0D7C" w:rsidRDefault="0022104F" w:rsidP="006B0D7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حساسیت </w:t>
            </w:r>
          </w:p>
          <w:p w:rsidR="0022104F" w:rsidRPr="006B0D7C" w:rsidRDefault="0022104F" w:rsidP="006B0D7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>نیاز به مصرف دارو ضد سل</w:t>
            </w:r>
          </w:p>
        </w:tc>
        <w:tc>
          <w:tcPr>
            <w:tcW w:w="2028" w:type="dxa"/>
            <w:vAlign w:val="center"/>
          </w:tcPr>
          <w:p w:rsidR="00D602A9" w:rsidRPr="006B0D7C" w:rsidRDefault="00D602A9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Calibri-Bold" w:hAnsi="Calibri-Bold" w:cs="B Nazanin"/>
                <w:b/>
                <w:bCs/>
                <w:lang w:bidi="fa-IR"/>
              </w:rPr>
            </w:pPr>
            <w:r w:rsidRPr="006B0D7C">
              <w:rPr>
                <w:rFonts w:ascii="Calibri-Bold" w:hAnsi="Calibri-Bold" w:cs="B Nazanin" w:hint="cs"/>
                <w:b/>
                <w:bCs/>
                <w:rtl/>
                <w:lang w:bidi="fa-IR"/>
              </w:rPr>
              <w:t xml:space="preserve">تزریق </w:t>
            </w:r>
            <w:r w:rsidRPr="006B0D7C">
              <w:rPr>
                <w:rFonts w:ascii="Calibri-Bold" w:hAnsi="Calibri-Bold" w:cs="B Nazanin"/>
                <w:b/>
                <w:bCs/>
                <w:lang w:bidi="fa-IR"/>
              </w:rPr>
              <w:t>BCG</w:t>
            </w:r>
          </w:p>
        </w:tc>
        <w:tc>
          <w:tcPr>
            <w:tcW w:w="654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D602A9" w:rsidRPr="006B0D7C" w:rsidTr="00077987">
        <w:trPr>
          <w:trHeight w:val="89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D602A9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خونریزی و عفونت </w:t>
            </w:r>
          </w:p>
        </w:tc>
        <w:tc>
          <w:tcPr>
            <w:tcW w:w="2808" w:type="dxa"/>
            <w:vAlign w:val="center"/>
          </w:tcPr>
          <w:p w:rsidR="00D602A9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عود انسداد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>ناموفق بودن عمل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عمل مجدد</w:t>
            </w:r>
          </w:p>
        </w:tc>
        <w:tc>
          <w:tcPr>
            <w:tcW w:w="2028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ascii="Calibri-Bold" w:hAnsi="Calibri-Bold" w:cs="B Nazanin" w:hint="cs"/>
                <w:b/>
                <w:bCs/>
                <w:rtl/>
                <w:lang w:bidi="fa-IR"/>
              </w:rPr>
              <w:t>وازووازستومی</w:t>
            </w:r>
          </w:p>
        </w:tc>
        <w:tc>
          <w:tcPr>
            <w:tcW w:w="654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22104F" w:rsidRPr="006B0D7C" w:rsidTr="00077987">
        <w:trPr>
          <w:trHeight w:val="89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خونریزی و عفونت </w:t>
            </w:r>
          </w:p>
        </w:tc>
        <w:tc>
          <w:tcPr>
            <w:tcW w:w="280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عود انسداد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>ناموفق بودن عمل</w:t>
            </w:r>
          </w:p>
          <w:p w:rsidR="0022104F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عمل مجدد</w:t>
            </w:r>
          </w:p>
          <w:p w:rsidR="00875A37" w:rsidRPr="006B0D7C" w:rsidRDefault="00875A37" w:rsidP="006B0D7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نیاز به فریز اسپرم بعد از عمل</w:t>
            </w:r>
          </w:p>
        </w:tc>
        <w:tc>
          <w:tcPr>
            <w:tcW w:w="202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ascii="Calibri-Bold" w:hAnsi="Calibri-Bold" w:cs="B Nazanin"/>
                <w:b/>
                <w:bCs/>
                <w:rtl/>
                <w:lang w:bidi="fa-IR"/>
              </w:rPr>
            </w:pPr>
            <w:r w:rsidRPr="006B0D7C">
              <w:rPr>
                <w:rFonts w:ascii="Calibri-Bold" w:hAnsi="Calibri-Bold" w:cs="B Nazanin" w:hint="cs"/>
                <w:b/>
                <w:bCs/>
                <w:rtl/>
                <w:lang w:bidi="fa-IR"/>
              </w:rPr>
              <w:t>وازواپیدیدیموستومی</w:t>
            </w:r>
          </w:p>
        </w:tc>
        <w:tc>
          <w:tcPr>
            <w:tcW w:w="654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22104F" w:rsidRPr="006B0D7C" w:rsidTr="00077987">
        <w:trPr>
          <w:trHeight w:val="98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احتمال نکروز آلت 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احتمال قطع آلت 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احتمال تغییر جنسیت </w:t>
            </w:r>
          </w:p>
        </w:tc>
        <w:tc>
          <w:tcPr>
            <w:tcW w:w="280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خونریزی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عفونت 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تنگی نوک مجرا- چسبندگی 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آسیب مجرا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ایجاد پوست اضافی</w:t>
            </w:r>
          </w:p>
        </w:tc>
        <w:tc>
          <w:tcPr>
            <w:tcW w:w="202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ختنه</w:t>
            </w:r>
          </w:p>
        </w:tc>
        <w:tc>
          <w:tcPr>
            <w:tcW w:w="654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22104F" w:rsidRPr="006B0D7C" w:rsidTr="00077987">
        <w:trPr>
          <w:trHeight w:val="1673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آسیب مجرا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اسیب رکتوم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آسیب ارگان های اطراف </w:t>
            </w:r>
          </w:p>
        </w:tc>
        <w:tc>
          <w:tcPr>
            <w:tcW w:w="280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خونریزی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عفونت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پارگی مثانه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احتمال عمل باز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احتمال باقی ماندن سنگ و عمل مجدد </w:t>
            </w:r>
          </w:p>
        </w:tc>
        <w:tc>
          <w:tcPr>
            <w:tcW w:w="2028" w:type="dxa"/>
            <w:vAlign w:val="center"/>
          </w:tcPr>
          <w:p w:rsidR="0022104F" w:rsidRPr="006B0D7C" w:rsidRDefault="0022104F" w:rsidP="006B0D7C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</w:rPr>
            </w:pPr>
            <w:r w:rsidRPr="006B0D7C">
              <w:rPr>
                <w:rStyle w:val="Emphasis"/>
                <w:rFonts w:cs="B Nazanin"/>
                <w:b/>
                <w:bCs/>
                <w:i w:val="0"/>
                <w:iCs w:val="0"/>
                <w:rtl/>
              </w:rPr>
              <w:t>سیستولیتولاپاکسی</w:t>
            </w:r>
          </w:p>
        </w:tc>
        <w:tc>
          <w:tcPr>
            <w:tcW w:w="654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22104F" w:rsidRPr="006B0D7C" w:rsidTr="00077987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آسیب آلت تناسلی</w:t>
            </w:r>
          </w:p>
        </w:tc>
        <w:tc>
          <w:tcPr>
            <w:tcW w:w="280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تنگی مجدد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 خونریزی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 عفونت </w:t>
            </w:r>
          </w:p>
        </w:tc>
        <w:tc>
          <w:tcPr>
            <w:tcW w:w="202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  <w:p w:rsidR="0022104F" w:rsidRPr="006B0D7C" w:rsidRDefault="0022104F" w:rsidP="00875A37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م</w:t>
            </w:r>
            <w:r w:rsidR="00875A37">
              <w:rPr>
                <w:rFonts w:cs="B Nazanin" w:hint="cs"/>
                <w:b/>
                <w:bCs/>
                <w:rtl/>
              </w:rPr>
              <w:t>ه آ</w:t>
            </w:r>
            <w:r w:rsidRPr="006B0D7C">
              <w:rPr>
                <w:rFonts w:cs="B Nazanin" w:hint="cs"/>
                <w:b/>
                <w:bCs/>
                <w:rtl/>
              </w:rPr>
              <w:t>توتومی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6B0D7C" w:rsidRPr="006B0D7C" w:rsidTr="00077987">
        <w:trPr>
          <w:trHeight w:val="1637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آسیب به اپیدیدم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به وازد فران </w:t>
            </w:r>
          </w:p>
        </w:tc>
        <w:tc>
          <w:tcPr>
            <w:tcW w:w="2808" w:type="dxa"/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>خونریزی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احتمال تورشن مجدد</w:t>
            </w:r>
          </w:p>
          <w:p w:rsid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احتمال نیاز به خروج بیضه </w:t>
            </w:r>
          </w:p>
          <w:p w:rsid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  <w:p w:rsidR="006B0D7C" w:rsidRDefault="006B0D7C" w:rsidP="00875A37">
            <w:pPr>
              <w:autoSpaceDE w:val="0"/>
              <w:autoSpaceDN w:val="0"/>
              <w:bidi/>
              <w:adjustRightInd w:val="0"/>
              <w:rPr>
                <w:rFonts w:ascii="BMitraBold" w:cs="B Nazanin"/>
                <w:b/>
                <w:bCs/>
                <w:rtl/>
              </w:rPr>
            </w:pPr>
          </w:p>
          <w:p w:rsidR="00875A37" w:rsidRPr="006B0D7C" w:rsidRDefault="00875A37" w:rsidP="00875A37">
            <w:pPr>
              <w:autoSpaceDE w:val="0"/>
              <w:autoSpaceDN w:val="0"/>
              <w:bidi/>
              <w:adjustRightInd w:val="0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  <w:lang w:bidi="fa-IR"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تورشن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  <w:lang w:bidi="fa-IR"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6B0D7C" w:rsidRPr="006B0D7C" w:rsidTr="00077987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026B6B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>
              <w:rPr>
                <w:rFonts w:ascii="BMitraBold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-1581785</wp:posOffset>
                      </wp:positionH>
                      <wp:positionV relativeFrom="paragraph">
                        <wp:posOffset>-111125</wp:posOffset>
                      </wp:positionV>
                      <wp:extent cx="1495425" cy="0"/>
                      <wp:effectExtent l="0" t="0" r="0" b="0"/>
                      <wp:wrapNone/>
                      <wp:docPr id="2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1B9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-124.55pt;margin-top:-8.75pt;width:117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qKCK+AQAAcwMAAA4AAABkcnMvZTJvRG9jLnhtbKxTTW8bIRC9V+p/QNzrta24alZe5+A0&#13;&#10;7SFtI6X9AWM+dlGBQYC99r/vgB27bm9R9jDi8ZjHzBt2ebd3lu1UTAZ9x2eTKWfKC5TG9x3/9fPh&#13;&#10;wyfOUgYvwaJXHT+oxO9W798tx9CqOQ5opYqMRHxqx9DxIefQNk0Sg3KQJhiUJ1JjdJAJxr6REUZS&#13;&#10;d7aZT6cfmxGjDBGFSol2748kX1V9rZXIP7ROKjPbcaot1xhr3NTYrJbQ9hHCYMSpDnhFGQ6Mp1vP&#13;&#10;UveQgW2j+U/KGRExoc4Tga5BrY1QtQlqZzb9p53nAYKqzZA7KZx9Sm8nK77vniIzsuNzzjw4mhGj&#13;&#10;FdkyhtQSu/ZPsTQm9v45PKL4nQrZXLEFpEA6m/EbSpKAbcZqx15Hx7Q14Su9jrpDLbN9tf5wGYDa&#13;&#10;ZyZod3Zzu7iZLzgTZ7KBtoiUEkJM+YtCx8qi4ylHMP2Q1+g9DRrj8QLYPaZca7xklGyPD8baQkBr&#13;&#10;PRs7frugqwpMaI0sbAWx36xtZDsob6Z+1Q8q5OpcxK2XR7lBgfz8AjIYewKUYv3JrOLP0dQNygN5&#13;&#10;9eIiDZaOXL2cv3FNv/wrqz8AAAD//wMAUEsDBBQABgAIAAAAIQBO1hk64gAAABIBAAAPAAAAZHJz&#13;&#10;L2Rvd25yZXYueG1sTE9LT4NAEL6b+B82Y+KNLtRKK2VpjEbjoSFpq/ctjICys8hugf57x4PRy2Qe&#13;&#10;33yPdDOZVgzYu8aSgmgWgkAqbNlQpeD18BSsQDivqdStJVRwRgeb7PIi1UlpR9rhsPeVYBJyiVZQ&#13;&#10;e98lUrqiRqPdzHZIfHu3vdGex76SZa9HJjetnIdhLI1uiBVq3eFDjcXn/mQUfNHy/LaQw+ojz338&#13;&#10;/LKtCPNRqeur6XHN5X4NwuPk/z7gJwP7h4yNHe2JSidaBcF8cRcxlrtoeQuCIUF0E4M4/m5klsr/&#13;&#10;UbJvAAAA//8DAFBLAQItABQABgAIAAAAIQBaIpOj/wAAAOUBAAATAAAAAAAAAAAAAAAAAAAAAABb&#13;&#10;Q29udGVudF9UeXBlc10ueG1sUEsBAi0AFAAGAAgAAAAhAKdKzzjXAAAAlgEAAAsAAAAAAAAAAAAA&#13;&#10;AAAAMAEAAF9yZWxzLy5yZWxzUEsBAi0AFAAGAAgAAAAhAFQqKCK+AQAAcwMAAA4AAAAAAAAAAAAA&#13;&#10;AAAAMAIAAGRycy9lMm9Eb2MueG1sUEsBAi0AFAAGAAgAAAAhAE7WGTriAAAAEgEAAA8AAAAAAAAA&#13;&#10;AAAAAAAAGgQAAGRycy9kb3ducmV2LnhtbFBLBQYAAAAABAAEAPMAAAApBQAAAAA=&#13;&#10;">
                      <o:lock v:ext="edit" shapetype="f"/>
                    </v:shape>
                  </w:pict>
                </mc:Fallback>
              </mc:AlternateContent>
            </w:r>
            <w:r w:rsidR="006B0D7C" w:rsidRPr="006B0D7C">
              <w:rPr>
                <w:rFonts w:ascii="BMitraBold" w:cs="B Nazanin" w:hint="cs"/>
                <w:b/>
                <w:bCs/>
                <w:rtl/>
              </w:rPr>
              <w:t xml:space="preserve">آسیب به آلت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2808" w:type="dxa"/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>خونریزی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احتمال عدم موفقیت امیز بودن عمل </w:t>
            </w:r>
          </w:p>
        </w:tc>
        <w:tc>
          <w:tcPr>
            <w:tcW w:w="2028" w:type="dxa"/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D769EE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ascii="BMitraBold" w:cs="B Nazanin"/>
                <w:b/>
                <w:bCs/>
              </w:rPr>
              <w:t>V</w:t>
            </w:r>
            <w:r w:rsidR="00D769EE">
              <w:rPr>
                <w:rFonts w:ascii="BMitraBold" w:cs="B Nazanin"/>
                <w:b/>
                <w:bCs/>
              </w:rPr>
              <w:t>enous</w:t>
            </w:r>
            <w:r w:rsidRPr="006B0D7C">
              <w:rPr>
                <w:rFonts w:ascii="BMitraBold" w:cs="B Nazanin"/>
                <w:b/>
                <w:bCs/>
              </w:rPr>
              <w:t xml:space="preserve"> L</w:t>
            </w:r>
            <w:r w:rsidRPr="006B0D7C">
              <w:rPr>
                <w:rFonts w:cs="B Nazanin"/>
                <w:b/>
                <w:bCs/>
              </w:rPr>
              <w:t>eak</w:t>
            </w:r>
            <w:r w:rsidR="00D769EE">
              <w:rPr>
                <w:rFonts w:cs="B Nazanin" w:hint="cs"/>
                <w:b/>
                <w:bCs/>
                <w:rtl/>
                <w:lang w:bidi="fa-IR"/>
              </w:rPr>
              <w:t>(نشت وریدی)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6B0D7C" w:rsidRPr="006B0D7C" w:rsidTr="001E2169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به آلت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2808" w:type="dxa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ناتوانی جنسی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نیاز به عمل باز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نیاز به تعبیه سوند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سیستوستومی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بی اختیاری ادراری</w:t>
            </w:r>
          </w:p>
        </w:tc>
        <w:tc>
          <w:tcPr>
            <w:tcW w:w="2028" w:type="dxa"/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اینترنال یورتروتومی</w:t>
            </w: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6B0D7C" w:rsidRPr="006B0D7C" w:rsidTr="001E2169">
        <w:trPr>
          <w:trHeight w:val="1313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875A37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>
              <w:rPr>
                <w:rFonts w:ascii="BMitraBold" w:cs="B Nazanin" w:hint="cs"/>
                <w:b/>
                <w:bCs/>
                <w:rtl/>
              </w:rPr>
              <w:t>کوردی</w:t>
            </w:r>
            <w:r w:rsidR="00D769EE">
              <w:rPr>
                <w:rFonts w:ascii="BMitraBold" w:cs="B Nazanin" w:hint="cs"/>
                <w:b/>
                <w:bCs/>
                <w:rtl/>
              </w:rPr>
              <w:t>(انحراف آلت )</w:t>
            </w:r>
          </w:p>
        </w:tc>
        <w:tc>
          <w:tcPr>
            <w:tcW w:w="2808" w:type="dxa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 خونریزی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احتمال آسیب مجرا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نیاز به تعبیه سوند و یاسیستوستومی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ناتوانی جنسی</w:t>
            </w:r>
          </w:p>
        </w:tc>
        <w:tc>
          <w:tcPr>
            <w:tcW w:w="2028" w:type="dxa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</w:rPr>
            </w:pPr>
            <w:r w:rsidRPr="006B0D7C">
              <w:rPr>
                <w:rFonts w:cs="B Nazanin"/>
                <w:b/>
                <w:bCs/>
              </w:rPr>
              <w:t>PENIS FX</w:t>
            </w:r>
            <w:r w:rsidR="00D769EE">
              <w:rPr>
                <w:rFonts w:cs="B Nazanin" w:hint="cs"/>
                <w:b/>
                <w:bCs/>
                <w:rtl/>
              </w:rPr>
              <w:t>(شکستگس آلت )</w:t>
            </w: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6B0D7C" w:rsidRPr="006B0D7C" w:rsidTr="001E2169">
        <w:trPr>
          <w:trHeight w:val="1313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ارگان های اطراف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>مرگ ومیر</w:t>
            </w:r>
          </w:p>
        </w:tc>
        <w:tc>
          <w:tcPr>
            <w:tcW w:w="2808" w:type="dxa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 خونریزی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ناتوانی جنسی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عود- نیاز به کموتراپی و رادیوتراپی</w:t>
            </w:r>
          </w:p>
        </w:tc>
        <w:tc>
          <w:tcPr>
            <w:tcW w:w="2028" w:type="dxa"/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/>
                <w:b/>
                <w:bCs/>
              </w:rPr>
              <w:t>RPLND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6B0D7C" w:rsidRPr="006B0D7C" w:rsidTr="001E2169">
        <w:trPr>
          <w:trHeight w:val="1313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مرگ ومیر </w:t>
            </w:r>
          </w:p>
          <w:p w:rsidR="006B0D7C" w:rsidRPr="006B0D7C" w:rsidRDefault="006B0D7C" w:rsidP="00D769EE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</w:t>
            </w:r>
            <w:r w:rsidR="00D769EE">
              <w:rPr>
                <w:rFonts w:ascii="BMitraBold" w:cs="B Nazanin" w:hint="cs"/>
                <w:b/>
                <w:bCs/>
                <w:rtl/>
              </w:rPr>
              <w:t>ق</w:t>
            </w:r>
            <w:r w:rsidRPr="006B0D7C">
              <w:rPr>
                <w:rFonts w:ascii="BMitraBold" w:cs="B Nazanin" w:hint="cs"/>
                <w:b/>
                <w:bCs/>
                <w:rtl/>
              </w:rPr>
              <w:t>لبی عروقی</w:t>
            </w:r>
          </w:p>
        </w:tc>
        <w:tc>
          <w:tcPr>
            <w:tcW w:w="2808" w:type="dxa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>خونریزی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نیاز به سوند متناوب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احتباس ادراری</w:t>
            </w:r>
          </w:p>
        </w:tc>
        <w:tc>
          <w:tcPr>
            <w:tcW w:w="202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تزریق بوتاکس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6B0D7C" w:rsidRPr="006B0D7C" w:rsidTr="001E2169">
        <w:trPr>
          <w:trHeight w:val="1313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احتمال به قطع آلت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نیاز به استفاده از گرافت</w:t>
            </w:r>
            <w:r w:rsidR="00875A37">
              <w:rPr>
                <w:rFonts w:ascii="BMitraBold" w:cs="B Nazanin" w:hint="cs"/>
                <w:b/>
                <w:bCs/>
                <w:rtl/>
              </w:rPr>
              <w:t xml:space="preserve"> پوستی یا مخاط دهان </w:t>
            </w:r>
          </w:p>
        </w:tc>
        <w:tc>
          <w:tcPr>
            <w:tcW w:w="280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ind w:left="36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تنگی -عود- نیاز به عمل مجدد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 بی اختیاری ادراری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ind w:left="36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ناتوانی جنسی </w:t>
            </w:r>
          </w:p>
        </w:tc>
        <w:tc>
          <w:tcPr>
            <w:tcW w:w="202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یورتروپلاستی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6B0D7C" w:rsidRPr="006B0D7C" w:rsidTr="001E2169">
        <w:trPr>
          <w:trHeight w:val="935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6B0D7C" w:rsidRPr="006B0D7C" w:rsidRDefault="006B0D7C" w:rsidP="00D769EE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آسیب به وازد فران</w:t>
            </w:r>
          </w:p>
          <w:p w:rsidR="006B0D7C" w:rsidRPr="006B0D7C" w:rsidRDefault="006B0D7C" w:rsidP="00D769EE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نیاز به خروج بیضه</w:t>
            </w:r>
          </w:p>
        </w:tc>
        <w:tc>
          <w:tcPr>
            <w:tcW w:w="280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آسیب به اپیدیدم</w:t>
            </w:r>
          </w:p>
          <w:p w:rsidR="006B0D7C" w:rsidRPr="006B0D7C" w:rsidRDefault="00875A37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>
              <w:rPr>
                <w:rFonts w:ascii="BMitraBold" w:cs="B Nazanin" w:hint="cs"/>
                <w:b/>
                <w:bCs/>
                <w:rtl/>
              </w:rPr>
              <w:t>ناباروری</w:t>
            </w:r>
          </w:p>
        </w:tc>
        <w:tc>
          <w:tcPr>
            <w:tcW w:w="202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بیوپسی بیضه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6B0D7C" w:rsidRPr="006B0D7C" w:rsidTr="001E2169">
        <w:trPr>
          <w:trHeight w:val="8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به ارگان های اطراف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نیاز به انحراف ادراری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شدید </w:t>
            </w:r>
          </w:p>
        </w:tc>
        <w:tc>
          <w:tcPr>
            <w:tcW w:w="280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پارگی مثانه- پارگی مجرا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نیاز به تعبیه سوند </w:t>
            </w:r>
            <w:r w:rsidRPr="006B0D7C">
              <w:rPr>
                <w:rFonts w:cs="BMitraBold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سیستوستومی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عمل باز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نیاز به عمل مجدد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خروج مش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2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6B0D7C">
              <w:rPr>
                <w:rFonts w:ascii="BMitraBold" w:cs="B Nazanin"/>
                <w:b/>
                <w:bCs/>
              </w:rPr>
              <w:t>TVT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6B0D7C" w:rsidRPr="006B0D7C" w:rsidTr="00DB2140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به ارگان های اطراف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نیاز به انحراف ادراری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شدید </w:t>
            </w:r>
          </w:p>
        </w:tc>
        <w:tc>
          <w:tcPr>
            <w:tcW w:w="280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پارگی مثانه- پارگی مجرا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نیاز به تعبیه سوند </w:t>
            </w:r>
            <w:r w:rsidRPr="006B0D7C">
              <w:rPr>
                <w:rFonts w:cs="BMitraBold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سیستوستومی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عمل باز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نیاز به عمل مجدد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خروج مش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2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6B0D7C">
              <w:rPr>
                <w:rFonts w:ascii="BMitraBold" w:cs="B Nazanin"/>
                <w:b/>
                <w:bCs/>
              </w:rPr>
              <w:t>TOT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6B0D7C" w:rsidRPr="006B0D7C" w:rsidTr="007E2E94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به ارگان های اطراف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نیاز به انحراف ادراری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شدید </w:t>
            </w:r>
          </w:p>
        </w:tc>
        <w:tc>
          <w:tcPr>
            <w:tcW w:w="280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پارگی مثانه- پارگی مجرا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نیاز به تعبیه سوند </w:t>
            </w:r>
            <w:r w:rsidRPr="006B0D7C">
              <w:rPr>
                <w:rFonts w:cs="BMitraBold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سیستوستومی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عمل باز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نیاز به عمل مجدد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2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/>
                <w:b/>
                <w:bCs/>
              </w:rPr>
              <w:t>Sling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lastRenderedPageBreak/>
              <w:t>18</w:t>
            </w:r>
          </w:p>
        </w:tc>
      </w:tr>
      <w:tr w:rsidR="006B0D7C" w:rsidRPr="006B0D7C" w:rsidTr="00244EBE">
        <w:trPr>
          <w:gridAfter w:val="4"/>
          <w:wAfter w:w="8370" w:type="dxa"/>
          <w:trHeight w:val="269"/>
        </w:trPr>
        <w:tc>
          <w:tcPr>
            <w:tcW w:w="24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7C34C5" w:rsidRPr="006B0D7C" w:rsidRDefault="00026B6B" w:rsidP="006B0D7C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</w:rPr>
      </w:pPr>
      <w:r>
        <w:rPr>
          <w:rFonts w:ascii="BMitraBold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-7620</wp:posOffset>
                </wp:positionV>
                <wp:extent cx="1571625" cy="19050"/>
                <wp:effectExtent l="0" t="0" r="9525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571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A148" id=" 3" o:spid="_x0000_s1026" type="#_x0000_t32" style="position:absolute;margin-left:-38.9pt;margin-top:-.6pt;width:123.75pt;height:1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lAh3JAQAAgQMAAA4AAABkcnMvZTJvRG9jLnhtbKxTwY7TMBC9I/EPlu80TVEXNmq6hy4L&#13;&#10;hwVWWuA+tZ3EwvZYttukf8/YTXdZuCFysPz8Mm9m3tibm8kadlQhanQtrxdLzpQTKLXrW/79292b&#13;&#10;95zFBE6CQadaflKR32xfv9qMvlErHNBIFRiJuNiMvuVDSr6pqigGZSEu0CtHZIfBQiIY+koGGEnd&#13;&#10;mmq1XF5VIwbpAwoVI53enkm+Lfpdp0T62nVRJWZaTrWlsoay7stabTfQ9AH8oMVcB/xDGRa0o6xP&#13;&#10;UreQgB2C/kvKahEwYpcWAm2FXaeFKk1QO/Xyj3YeB/CqNEPuRP/kU/x/suLL8SEwLWl4nDmwNCP2&#13;&#10;ljOyZfSxIXbnHkJuTEzu0d+j+BkzWb1gM4iedPbjZ5QkAYeExY6pC5Z1RvtPJUHe/ci7rEjNs6kM&#13;&#10;4fQ8CjUlJui0Xr+rr1ZrzgSR9fVyTdPLeaHJkjnch5g+KrQsb1oeUwDdD2mHztHYMZyTwPE+pjny&#13;&#10;EpGjHd5pYzIBjXFsbPn1mtJlGNFomdkCQr/fmcCOkG9Q+S6FvPgv4MHJs9ygQH64gATazIBqN262&#13;&#10;Lrt1tniP8kTOXTylMZcu5yuZ79HvuIQ/v5ztLwAAAP//AwBQSwMEFAAGAAgAAAAhAEAiFnzhAAAA&#13;&#10;DgEAAA8AAABkcnMvZG93bnJldi54bWxMT0tLw0AQvgv+h2UEL9JuWiTRNJtSFIulh2IrnjfZMQnN&#13;&#10;zobston+eqcnexm+eX2PbDnaVpyx940jBbNpBAKpdKahSsHn4W3yBMIHTUa3jlDBD3pY5rc3mU6N&#13;&#10;G+gDz/tQCSYhn2oFdQhdKqUva7TaT12HxLtv11sduO0raXo9MLlt5TyKYml1Q6xQ6w5faiyP+5NV&#13;&#10;8BgfivVQ4iaRu9/BbN+/1psHq9T93fi64LJagAg4hv8PuGRg/5CzscKdyHjRKpgkCfsPDGZzEJeD&#13;&#10;+DkBUTDgucwzeR0j/wMAAP//AwBQSwECLQAUAAYACAAAACEAWiKTo/8AAADlAQAAEwAAAAAAAAAA&#13;&#10;AAAAAAAAAAAAW0NvbnRlbnRfVHlwZXNdLnhtbFBLAQItABQABgAIAAAAIQCnSs841wAAAJYBAAAL&#13;&#10;AAAAAAAAAAAAAAAAADABAABfcmVscy8ucmVsc1BLAQItABQABgAIAAAAIQAgZQIdyQEAAIEDAAAO&#13;&#10;AAAAAAAAAAAAAAAAADACAABkcnMvZTJvRG9jLnhtbFBLAQItABQABgAIAAAAIQBAIhZ84QAAAA4B&#13;&#10;AAAPAAAAAAAAAAAAAAAAACUEAABkcnMvZG93bnJldi54bWxQSwUGAAAAAAQABADzAAAAMwUAAAAA&#13;&#10;">
                <o:lock v:ext="edit" shapetype="f"/>
              </v:shape>
            </w:pict>
          </mc:Fallback>
        </mc:AlternateContent>
      </w:r>
    </w:p>
    <w:sectPr w:rsidR="007C34C5" w:rsidRPr="006B0D7C" w:rsidSect="0028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-Bol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BMitraBold">
    <w:altName w:val="Times New Roman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23BCC"/>
    <w:multiLevelType w:val="hybridMultilevel"/>
    <w:tmpl w:val="83D6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7557"/>
    <w:multiLevelType w:val="hybridMultilevel"/>
    <w:tmpl w:val="0E34200A"/>
    <w:lvl w:ilvl="0" w:tplc="222A184A">
      <w:numFmt w:val="arabicAlpha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33"/>
    <w:rsid w:val="00020A06"/>
    <w:rsid w:val="00026B6B"/>
    <w:rsid w:val="00077987"/>
    <w:rsid w:val="0022104F"/>
    <w:rsid w:val="00282A16"/>
    <w:rsid w:val="004F32CD"/>
    <w:rsid w:val="005449BF"/>
    <w:rsid w:val="00622A75"/>
    <w:rsid w:val="0069062B"/>
    <w:rsid w:val="006B0D7C"/>
    <w:rsid w:val="006D6217"/>
    <w:rsid w:val="00706CC0"/>
    <w:rsid w:val="007623DD"/>
    <w:rsid w:val="007B44BC"/>
    <w:rsid w:val="007C34C5"/>
    <w:rsid w:val="00875A37"/>
    <w:rsid w:val="00893A9B"/>
    <w:rsid w:val="008D443D"/>
    <w:rsid w:val="009A7533"/>
    <w:rsid w:val="009D219E"/>
    <w:rsid w:val="00BF2C97"/>
    <w:rsid w:val="00CC422F"/>
    <w:rsid w:val="00CC4E63"/>
    <w:rsid w:val="00CE0DBE"/>
    <w:rsid w:val="00D602A9"/>
    <w:rsid w:val="00D66F48"/>
    <w:rsid w:val="00D769EE"/>
    <w:rsid w:val="00E138BF"/>
    <w:rsid w:val="00F74ED6"/>
    <w:rsid w:val="00F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27FD49C8-C105-5E42-B28A-06EF70F6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4E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sh_joshaghani</dc:creator>
  <cp:lastModifiedBy>seyyed mohammad Ghahestani</cp:lastModifiedBy>
  <cp:revision>2</cp:revision>
  <cp:lastPrinted>2019-11-27T06:28:00Z</cp:lastPrinted>
  <dcterms:created xsi:type="dcterms:W3CDTF">2020-06-11T20:05:00Z</dcterms:created>
  <dcterms:modified xsi:type="dcterms:W3CDTF">2020-06-11T20:05:00Z</dcterms:modified>
</cp:coreProperties>
</file>